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90AB0" w14:textId="37BF0FD5" w:rsidR="00E32DD5" w:rsidRPr="00706A26" w:rsidRDefault="00E32DD5" w:rsidP="00706A26">
      <w:pPr>
        <w:tabs>
          <w:tab w:val="left" w:leader="dot" w:pos="2068"/>
        </w:tabs>
        <w:autoSpaceDE w:val="0"/>
        <w:autoSpaceDN w:val="0"/>
        <w:adjustRightInd w:val="0"/>
        <w:spacing w:before="100" w:beforeAutospacing="1" w:after="100" w:afterAutospacing="1"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706A26">
        <w:rPr>
          <w:rFonts w:ascii="Arial" w:hAnsi="Arial" w:cs="Arial"/>
          <w:b/>
          <w:bCs/>
          <w:sz w:val="22"/>
          <w:szCs w:val="22"/>
        </w:rPr>
        <w:t xml:space="preserve">Załącznik nr 2 do </w:t>
      </w:r>
      <w:r w:rsidR="00706A26" w:rsidRPr="00706A26">
        <w:rPr>
          <w:rFonts w:ascii="Arial" w:hAnsi="Arial" w:cs="Arial"/>
          <w:b/>
          <w:bCs/>
          <w:sz w:val="22"/>
          <w:szCs w:val="22"/>
        </w:rPr>
        <w:t>Warunków Zamówienia</w:t>
      </w:r>
    </w:p>
    <w:p w14:paraId="129BE79E" w14:textId="77777777" w:rsidR="00E32DD5" w:rsidRPr="00706A26" w:rsidRDefault="00E32DD5" w:rsidP="00706A26">
      <w:pPr>
        <w:spacing w:line="360" w:lineRule="auto"/>
        <w:ind w:right="357"/>
        <w:rPr>
          <w:rFonts w:ascii="Arial" w:hAnsi="Arial" w:cs="Arial"/>
          <w:sz w:val="22"/>
          <w:szCs w:val="22"/>
        </w:rPr>
      </w:pPr>
      <w:r w:rsidRPr="00706A26">
        <w:rPr>
          <w:rFonts w:ascii="Arial" w:hAnsi="Arial" w:cs="Arial"/>
          <w:sz w:val="22"/>
          <w:szCs w:val="22"/>
        </w:rPr>
        <w:t>.............................................................</w:t>
      </w:r>
    </w:p>
    <w:p w14:paraId="02115E89" w14:textId="77777777" w:rsidR="00E32DD5" w:rsidRPr="00706A26" w:rsidRDefault="00E32DD5" w:rsidP="00706A26">
      <w:pPr>
        <w:tabs>
          <w:tab w:val="left" w:pos="284"/>
        </w:tabs>
        <w:spacing w:after="100" w:afterAutospacing="1" w:line="360" w:lineRule="auto"/>
        <w:ind w:right="357"/>
        <w:rPr>
          <w:rFonts w:ascii="Arial" w:hAnsi="Arial" w:cs="Arial"/>
          <w:sz w:val="22"/>
          <w:szCs w:val="22"/>
        </w:rPr>
      </w:pPr>
      <w:r w:rsidRPr="00706A26">
        <w:rPr>
          <w:rFonts w:ascii="Arial" w:hAnsi="Arial" w:cs="Arial"/>
          <w:sz w:val="22"/>
          <w:szCs w:val="22"/>
        </w:rPr>
        <w:t xml:space="preserve"> </w:t>
      </w:r>
      <w:r w:rsidRPr="00706A26">
        <w:rPr>
          <w:rFonts w:ascii="Arial" w:hAnsi="Arial" w:cs="Arial"/>
          <w:sz w:val="22"/>
          <w:szCs w:val="22"/>
        </w:rPr>
        <w:tab/>
        <w:t>(nazwa i adres Wykonawcy)</w:t>
      </w:r>
    </w:p>
    <w:p w14:paraId="04959BB7" w14:textId="77777777" w:rsidR="00706A26" w:rsidRPr="00706A26" w:rsidRDefault="00706A26" w:rsidP="00706A26">
      <w:pPr>
        <w:widowControl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06A26">
        <w:rPr>
          <w:rFonts w:ascii="Arial" w:hAnsi="Arial" w:cs="Arial"/>
          <w:b/>
          <w:sz w:val="22"/>
          <w:szCs w:val="22"/>
        </w:rPr>
        <w:t>WYKAZ OSÓB</w:t>
      </w:r>
    </w:p>
    <w:p w14:paraId="7A835DB8" w14:textId="554CE92B" w:rsidR="00706A26" w:rsidRPr="00706A26" w:rsidRDefault="006C3854" w:rsidP="00040807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związku z ubieganiem się o zamówienie publiczne pn. </w:t>
      </w:r>
    </w:p>
    <w:p w14:paraId="5DC20C2B" w14:textId="24A74D73" w:rsidR="00CD2C30" w:rsidRPr="00211386" w:rsidRDefault="00CD2C30" w:rsidP="00211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before="120" w:after="120" w:line="276" w:lineRule="auto"/>
        <w:jc w:val="center"/>
        <w:rPr>
          <w:rFonts w:ascii="Arial" w:eastAsia="Verdana" w:hAnsi="Arial" w:cs="Arial"/>
          <w:b/>
          <w:bCs/>
          <w:sz w:val="28"/>
          <w:szCs w:val="28"/>
        </w:rPr>
      </w:pPr>
      <w:bookmarkStart w:id="0" w:name="_Hlk167793985"/>
      <w:r>
        <w:rPr>
          <w:rFonts w:ascii="Arial" w:eastAsia="Verdana" w:hAnsi="Arial" w:cs="Arial"/>
          <w:b/>
          <w:bCs/>
          <w:sz w:val="28"/>
          <w:szCs w:val="28"/>
        </w:rPr>
        <w:t xml:space="preserve">Wykonanie </w:t>
      </w:r>
      <w:bookmarkEnd w:id="0"/>
      <w:r w:rsidR="00211386" w:rsidRPr="00211386">
        <w:rPr>
          <w:rFonts w:ascii="Arial" w:eastAsia="Verdana" w:hAnsi="Arial" w:cs="Arial"/>
          <w:b/>
          <w:bCs/>
          <w:sz w:val="28"/>
          <w:szCs w:val="28"/>
        </w:rPr>
        <w:t xml:space="preserve">50 operatów szacunkowych na potrzebę postępowań administracyjnych oraz innych spraw prowadzonych w Starostwie Powiatowym w Otwocku </w:t>
      </w:r>
    </w:p>
    <w:p w14:paraId="790A7E86" w14:textId="0BCD831C" w:rsidR="00E32DD5" w:rsidRPr="00D33081" w:rsidRDefault="00706A26" w:rsidP="00D04EC0">
      <w:pPr>
        <w:widowControl w:val="0"/>
        <w:tabs>
          <w:tab w:val="center" w:pos="4536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44478C">
        <w:rPr>
          <w:rFonts w:ascii="Arial" w:hAnsi="Arial" w:cs="Arial"/>
          <w:b/>
          <w:sz w:val="22"/>
          <w:szCs w:val="22"/>
          <w:lang w:val="en-US"/>
        </w:rPr>
        <w:t>sygn</w:t>
      </w:r>
      <w:proofErr w:type="spellEnd"/>
      <w:r w:rsidRPr="0044478C">
        <w:rPr>
          <w:rFonts w:ascii="Arial" w:hAnsi="Arial" w:cs="Arial"/>
          <w:b/>
          <w:sz w:val="22"/>
          <w:szCs w:val="22"/>
          <w:lang w:val="en-US"/>
        </w:rPr>
        <w:t xml:space="preserve">. post. </w:t>
      </w:r>
      <w:r w:rsidRPr="00D33081">
        <w:rPr>
          <w:rFonts w:ascii="Arial" w:hAnsi="Arial" w:cs="Arial"/>
          <w:b/>
          <w:sz w:val="22"/>
          <w:szCs w:val="22"/>
          <w:lang w:val="en-US"/>
        </w:rPr>
        <w:t>S.AI.272.2.</w:t>
      </w:r>
      <w:r w:rsidR="00CE2EB9">
        <w:rPr>
          <w:rFonts w:ascii="Arial" w:hAnsi="Arial" w:cs="Arial"/>
          <w:b/>
          <w:sz w:val="22"/>
          <w:szCs w:val="22"/>
          <w:lang w:val="en-US"/>
        </w:rPr>
        <w:t>4</w:t>
      </w:r>
      <w:r w:rsidRPr="00D33081">
        <w:rPr>
          <w:rFonts w:ascii="Arial" w:hAnsi="Arial" w:cs="Arial"/>
          <w:b/>
          <w:sz w:val="22"/>
          <w:szCs w:val="22"/>
          <w:lang w:val="en-US"/>
        </w:rPr>
        <w:t>.202</w:t>
      </w:r>
      <w:r w:rsidR="00211386">
        <w:rPr>
          <w:rFonts w:ascii="Arial" w:hAnsi="Arial" w:cs="Arial"/>
          <w:b/>
          <w:sz w:val="22"/>
          <w:szCs w:val="22"/>
          <w:lang w:val="en-US"/>
        </w:rPr>
        <w:t>5</w:t>
      </w:r>
      <w:r w:rsidR="00C215AF" w:rsidRPr="00D33081">
        <w:rPr>
          <w:rFonts w:ascii="Arial" w:hAnsi="Arial" w:cs="Arial"/>
          <w:b/>
          <w:sz w:val="22"/>
          <w:szCs w:val="22"/>
          <w:lang w:val="en-US"/>
        </w:rPr>
        <w:t>.MW</w:t>
      </w:r>
      <w:r w:rsidRPr="00D33081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="00D55832" w:rsidRPr="00D33081">
        <w:rPr>
          <w:rFonts w:ascii="Arial" w:hAnsi="Arial" w:cs="Arial"/>
          <w:b/>
          <w:sz w:val="22"/>
          <w:szCs w:val="22"/>
          <w:lang w:val="en-US"/>
        </w:rPr>
        <w:tab/>
      </w:r>
    </w:p>
    <w:p w14:paraId="355E4D4D" w14:textId="1B9F10F5" w:rsidR="006C3854" w:rsidRDefault="006C3854" w:rsidP="001823EB">
      <w:pPr>
        <w:spacing w:line="276" w:lineRule="auto"/>
        <w:ind w:right="133"/>
        <w:jc w:val="both"/>
        <w:rPr>
          <w:rFonts w:ascii="Arial" w:hAnsi="Arial" w:cs="Arial"/>
          <w:bCs/>
          <w:sz w:val="22"/>
          <w:szCs w:val="22"/>
        </w:rPr>
      </w:pPr>
      <w:r w:rsidRPr="00ED78BB">
        <w:rPr>
          <w:rFonts w:ascii="Arial" w:hAnsi="Arial" w:cs="Arial"/>
          <w:bCs/>
          <w:sz w:val="22"/>
          <w:szCs w:val="22"/>
        </w:rPr>
        <w:t xml:space="preserve">w celu potwierdzenia spełniania warunku udziału w postępowaniu dotyczącego </w:t>
      </w:r>
      <w:r w:rsidRPr="00ED78BB">
        <w:rPr>
          <w:rFonts w:ascii="Arial" w:hAnsi="Arial" w:cs="Arial"/>
          <w:b/>
          <w:bCs/>
          <w:sz w:val="22"/>
          <w:szCs w:val="22"/>
        </w:rPr>
        <w:t>zdolności technicznej lub zawodowej</w:t>
      </w:r>
      <w:r w:rsidRPr="00ED78BB">
        <w:rPr>
          <w:rFonts w:ascii="Arial" w:hAnsi="Arial" w:cs="Arial"/>
          <w:bCs/>
          <w:sz w:val="22"/>
          <w:szCs w:val="22"/>
        </w:rPr>
        <w:t xml:space="preserve"> oświadczamy, że do realizacji zamówienia skieruję następujące osoby:</w:t>
      </w:r>
    </w:p>
    <w:p w14:paraId="1CF93128" w14:textId="77777777" w:rsidR="0044478C" w:rsidRPr="00ED78BB" w:rsidRDefault="0044478C" w:rsidP="001823EB">
      <w:pPr>
        <w:spacing w:line="276" w:lineRule="auto"/>
        <w:ind w:right="133"/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47"/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261"/>
        <w:gridCol w:w="2328"/>
        <w:gridCol w:w="2634"/>
      </w:tblGrid>
      <w:tr w:rsidR="00C4557F" w:rsidRPr="00582166" w14:paraId="41B912B5" w14:textId="5324DCC6" w:rsidTr="002249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A8D107" w14:textId="77777777" w:rsidR="00C4557F" w:rsidRPr="00774CF5" w:rsidRDefault="00C4557F" w:rsidP="0022494A">
            <w:pPr>
              <w:tabs>
                <w:tab w:val="left" w:pos="34"/>
              </w:tabs>
              <w:spacing w:before="100" w:beforeAutospacing="1" w:after="100" w:afterAutospacing="1"/>
              <w:ind w:left="-399" w:right="177" w:hanging="57"/>
              <w:jc w:val="right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7A081" w14:textId="77777777" w:rsidR="00C4557F" w:rsidRPr="00774CF5" w:rsidRDefault="00C4557F" w:rsidP="00C4557F">
            <w:pPr>
              <w:spacing w:before="100" w:beforeAutospacing="1" w:after="100" w:afterAutospacing="1"/>
              <w:ind w:right="360"/>
              <w:jc w:val="center"/>
              <w:rPr>
                <w:b/>
              </w:rPr>
            </w:pPr>
            <w:r w:rsidRPr="00774CF5">
              <w:rPr>
                <w:b/>
              </w:rPr>
              <w:t>Imię i nazwisko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C40322" w14:textId="6B829F6A" w:rsidR="00C4557F" w:rsidRPr="00774CF5" w:rsidRDefault="00A37941" w:rsidP="00C4557F">
            <w:pPr>
              <w:spacing w:after="100" w:afterAutospacing="1"/>
              <w:ind w:right="30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6C3854" w:rsidRPr="006C3854">
              <w:rPr>
                <w:rFonts w:ascii="Arial" w:hAnsi="Arial" w:cs="Arial"/>
                <w:b/>
                <w:bCs/>
                <w:sz w:val="22"/>
                <w:szCs w:val="22"/>
              </w:rPr>
              <w:t>prawnie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nia</w:t>
            </w:r>
            <w:r w:rsidR="006C3854" w:rsidRPr="006C38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zawodow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 w zakresie szacowania nieruchomości </w:t>
            </w:r>
            <w:r w:rsidR="006C3854" w:rsidRPr="006C38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6C3854" w:rsidRPr="006C3854">
              <w:rPr>
                <w:rFonts w:ascii="Arial" w:hAnsi="Arial" w:cs="Arial"/>
                <w:b/>
                <w:bCs/>
                <w:sz w:val="22"/>
                <w:szCs w:val="22"/>
              </w:rPr>
              <w:t>numer uprawnień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67B22" w14:textId="44135070" w:rsidR="00C4557F" w:rsidRPr="00C4557F" w:rsidRDefault="00C4557F" w:rsidP="00C4557F">
            <w:pPr>
              <w:spacing w:after="100" w:afterAutospacing="1"/>
              <w:ind w:right="3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557F">
              <w:rPr>
                <w:rFonts w:ascii="Arial" w:hAnsi="Arial" w:cs="Arial"/>
                <w:b/>
                <w:sz w:val="22"/>
                <w:szCs w:val="22"/>
              </w:rPr>
              <w:t>Informacja o podstawie dysponowania osobą wskazaną w wykazie*</w:t>
            </w:r>
          </w:p>
        </w:tc>
      </w:tr>
      <w:tr w:rsidR="00C4557F" w:rsidRPr="00582166" w14:paraId="13CF2135" w14:textId="42B17378" w:rsidTr="002249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FAED" w14:textId="77777777" w:rsidR="0022494A" w:rsidRDefault="0022494A" w:rsidP="0022494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0F7E32" w14:textId="08BF6E02" w:rsidR="00C4557F" w:rsidRPr="0022494A" w:rsidRDefault="00C4557F" w:rsidP="0022494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22494A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3935" w14:textId="77777777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  <w:p w14:paraId="09A605B6" w14:textId="77777777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  <w:p w14:paraId="4135C439" w14:textId="77777777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A5E2" w14:textId="77777777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  <w:p w14:paraId="41C383F6" w14:textId="77777777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  <w:p w14:paraId="04AA496A" w14:textId="77777777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56F9" w14:textId="08125881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0123C492" w14:textId="77777777" w:rsidR="00C4557F" w:rsidRPr="0022494A" w:rsidRDefault="00C4557F" w:rsidP="00C4557F">
            <w:pPr>
              <w:pStyle w:val="Default"/>
              <w:ind w:left="142"/>
              <w:jc w:val="center"/>
              <w:rPr>
                <w:b/>
                <w:bCs/>
                <w:sz w:val="18"/>
                <w:szCs w:val="18"/>
              </w:rPr>
            </w:pPr>
            <w:r w:rsidRPr="0022494A">
              <w:rPr>
                <w:b/>
                <w:bCs/>
                <w:sz w:val="18"/>
                <w:szCs w:val="18"/>
              </w:rPr>
              <w:t>Własne / oddane do dyspozycji*</w:t>
            </w:r>
          </w:p>
          <w:p w14:paraId="2CA7A833" w14:textId="5732CEE7" w:rsidR="00C4557F" w:rsidRPr="0022494A" w:rsidRDefault="00C4557F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</w:tc>
      </w:tr>
      <w:tr w:rsidR="0044478C" w:rsidRPr="00582166" w14:paraId="49E1F090" w14:textId="77777777" w:rsidTr="002249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7C1F" w14:textId="31F678CA" w:rsidR="0044478C" w:rsidRDefault="0044478C" w:rsidP="0022494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F66B" w14:textId="77777777" w:rsidR="0044478C" w:rsidRDefault="0044478C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  <w:p w14:paraId="7F58A7B8" w14:textId="77777777" w:rsidR="0044478C" w:rsidRPr="0022494A" w:rsidRDefault="0044478C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44B8" w14:textId="77777777" w:rsidR="0044478C" w:rsidRPr="0022494A" w:rsidRDefault="0044478C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b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EAA8" w14:textId="77777777" w:rsidR="0044478C" w:rsidRDefault="0044478C" w:rsidP="0044478C">
            <w:pPr>
              <w:pStyle w:val="Default"/>
              <w:ind w:left="142"/>
              <w:jc w:val="center"/>
              <w:rPr>
                <w:b/>
                <w:bCs/>
                <w:sz w:val="18"/>
                <w:szCs w:val="18"/>
              </w:rPr>
            </w:pPr>
          </w:p>
          <w:p w14:paraId="07FE6AF3" w14:textId="465994D1" w:rsidR="0044478C" w:rsidRPr="0022494A" w:rsidRDefault="0044478C" w:rsidP="0044478C">
            <w:pPr>
              <w:pStyle w:val="Default"/>
              <w:ind w:left="142"/>
              <w:jc w:val="center"/>
              <w:rPr>
                <w:b/>
                <w:bCs/>
                <w:sz w:val="18"/>
                <w:szCs w:val="18"/>
              </w:rPr>
            </w:pPr>
            <w:r w:rsidRPr="0022494A">
              <w:rPr>
                <w:b/>
                <w:bCs/>
                <w:sz w:val="18"/>
                <w:szCs w:val="18"/>
              </w:rPr>
              <w:t>Własne / oddane do dyspozycji*</w:t>
            </w:r>
          </w:p>
          <w:p w14:paraId="0883F886" w14:textId="77777777" w:rsidR="0044478C" w:rsidRPr="0022494A" w:rsidRDefault="0044478C" w:rsidP="00C4557F">
            <w:pPr>
              <w:spacing w:before="100" w:beforeAutospacing="1" w:after="100" w:afterAutospacing="1"/>
              <w:ind w:right="36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14:paraId="1E989D18" w14:textId="77777777" w:rsidR="004927BE" w:rsidRPr="004927BE" w:rsidRDefault="004927BE" w:rsidP="00E32DD5">
      <w:pPr>
        <w:autoSpaceDE w:val="0"/>
        <w:autoSpaceDN w:val="0"/>
        <w:adjustRightInd w:val="0"/>
        <w:spacing w:before="100" w:beforeAutospacing="1" w:after="100" w:afterAutospacing="1"/>
        <w:ind w:right="360"/>
        <w:jc w:val="both"/>
        <w:rPr>
          <w:rFonts w:ascii="Arial" w:hAnsi="Arial" w:cs="Arial"/>
          <w:bCs/>
          <w:sz w:val="12"/>
          <w:szCs w:val="12"/>
        </w:rPr>
      </w:pPr>
    </w:p>
    <w:p w14:paraId="49800198" w14:textId="33726A6C" w:rsidR="001823EB" w:rsidRDefault="001823EB" w:rsidP="001823EB">
      <w:pPr>
        <w:pStyle w:val="Default"/>
        <w:jc w:val="both"/>
        <w:rPr>
          <w:rFonts w:eastAsia="Times New Roman"/>
          <w:bCs/>
          <w:color w:val="auto"/>
          <w:sz w:val="22"/>
          <w:szCs w:val="22"/>
          <w:lang w:eastAsia="pl-PL"/>
        </w:rPr>
      </w:pPr>
      <w:r w:rsidRPr="001823EB">
        <w:rPr>
          <w:rFonts w:eastAsia="Times New Roman"/>
          <w:bCs/>
          <w:color w:val="auto"/>
          <w:sz w:val="22"/>
          <w:szCs w:val="22"/>
          <w:lang w:eastAsia="pl-PL"/>
        </w:rPr>
        <w:t xml:space="preserve">Należy podać minimum </w:t>
      </w:r>
      <w:r w:rsidR="00CD2C30">
        <w:rPr>
          <w:rFonts w:eastAsia="Times New Roman"/>
          <w:bCs/>
          <w:color w:val="auto"/>
          <w:sz w:val="22"/>
          <w:szCs w:val="22"/>
          <w:lang w:eastAsia="pl-PL"/>
        </w:rPr>
        <w:t>1</w:t>
      </w:r>
      <w:r w:rsidRPr="001823EB">
        <w:rPr>
          <w:rFonts w:eastAsia="Times New Roman"/>
          <w:bCs/>
          <w:color w:val="auto"/>
          <w:sz w:val="22"/>
          <w:szCs w:val="22"/>
          <w:lang w:eastAsia="pl-PL"/>
        </w:rPr>
        <w:t xml:space="preserve"> osob</w:t>
      </w:r>
      <w:r w:rsidR="00CD2C30">
        <w:rPr>
          <w:rFonts w:eastAsia="Times New Roman"/>
          <w:bCs/>
          <w:color w:val="auto"/>
          <w:sz w:val="22"/>
          <w:szCs w:val="22"/>
          <w:lang w:eastAsia="pl-PL"/>
        </w:rPr>
        <w:t>ę</w:t>
      </w:r>
      <w:r w:rsidRPr="001823EB">
        <w:rPr>
          <w:rFonts w:eastAsia="Times New Roman"/>
          <w:bCs/>
          <w:color w:val="auto"/>
          <w:sz w:val="22"/>
          <w:szCs w:val="22"/>
          <w:lang w:eastAsia="pl-PL"/>
        </w:rPr>
        <w:t xml:space="preserve"> posiadając</w:t>
      </w:r>
      <w:r w:rsidR="00CD2C30">
        <w:rPr>
          <w:rFonts w:eastAsia="Times New Roman"/>
          <w:bCs/>
          <w:color w:val="auto"/>
          <w:sz w:val="22"/>
          <w:szCs w:val="22"/>
          <w:lang w:eastAsia="pl-PL"/>
        </w:rPr>
        <w:t>ą</w:t>
      </w:r>
      <w:r w:rsidRPr="001823EB">
        <w:rPr>
          <w:rFonts w:eastAsia="Times New Roman"/>
          <w:bCs/>
          <w:color w:val="auto"/>
          <w:sz w:val="22"/>
          <w:szCs w:val="22"/>
          <w:lang w:eastAsia="pl-PL"/>
        </w:rPr>
        <w:t xml:space="preserve"> uprawnienia </w:t>
      </w:r>
      <w:r w:rsidR="00CE2EB9">
        <w:rPr>
          <w:rFonts w:eastAsia="Times New Roman"/>
          <w:bCs/>
          <w:color w:val="auto"/>
          <w:sz w:val="22"/>
          <w:szCs w:val="22"/>
          <w:lang w:eastAsia="pl-PL"/>
        </w:rPr>
        <w:t>z zakresu szacowania nieruchomości.</w:t>
      </w:r>
    </w:p>
    <w:p w14:paraId="345E2B8E" w14:textId="77777777" w:rsidR="001823EB" w:rsidRDefault="001823EB" w:rsidP="00C4557F">
      <w:pPr>
        <w:pStyle w:val="Default"/>
        <w:rPr>
          <w:rFonts w:eastAsia="Times New Roman"/>
          <w:bCs/>
          <w:color w:val="auto"/>
          <w:sz w:val="22"/>
          <w:szCs w:val="22"/>
          <w:lang w:eastAsia="pl-PL"/>
        </w:rPr>
      </w:pPr>
    </w:p>
    <w:p w14:paraId="3C7AE936" w14:textId="4EC9F238" w:rsidR="004927BE" w:rsidRDefault="00C4557F" w:rsidP="00C4557F">
      <w:pPr>
        <w:pStyle w:val="Default"/>
        <w:rPr>
          <w:b/>
          <w:bCs/>
          <w:sz w:val="18"/>
          <w:szCs w:val="18"/>
        </w:rPr>
      </w:pPr>
      <w:r w:rsidRPr="004927BE">
        <w:rPr>
          <w:b/>
          <w:bCs/>
          <w:sz w:val="18"/>
          <w:szCs w:val="18"/>
        </w:rPr>
        <w:t xml:space="preserve">* niepotrzebne skreślić </w:t>
      </w:r>
    </w:p>
    <w:p w14:paraId="1C89C409" w14:textId="528FD5A4" w:rsidR="00C4557F" w:rsidRPr="001823EB" w:rsidRDefault="00C4557F" w:rsidP="00C4557F">
      <w:pPr>
        <w:pStyle w:val="Default"/>
        <w:rPr>
          <w:sz w:val="22"/>
          <w:szCs w:val="22"/>
        </w:rPr>
      </w:pPr>
      <w:r w:rsidRPr="001823EB">
        <w:rPr>
          <w:sz w:val="22"/>
          <w:szCs w:val="22"/>
        </w:rPr>
        <w:t>( jeżeli wykonawca pozostaje w stosunku umowy cywilno</w:t>
      </w:r>
      <w:r w:rsidR="00D04EC0" w:rsidRPr="001823EB">
        <w:rPr>
          <w:sz w:val="22"/>
          <w:szCs w:val="22"/>
        </w:rPr>
        <w:t>-</w:t>
      </w:r>
      <w:r w:rsidRPr="001823EB">
        <w:rPr>
          <w:sz w:val="22"/>
          <w:szCs w:val="22"/>
        </w:rPr>
        <w:t>prawnej pozostawiamy własne)</w:t>
      </w:r>
    </w:p>
    <w:p w14:paraId="7EA231FB" w14:textId="77777777" w:rsidR="0022494A" w:rsidRPr="001823EB" w:rsidRDefault="00C4557F" w:rsidP="0022494A">
      <w:pPr>
        <w:pStyle w:val="Default"/>
        <w:jc w:val="both"/>
        <w:rPr>
          <w:sz w:val="22"/>
          <w:szCs w:val="22"/>
        </w:rPr>
      </w:pPr>
      <w:r w:rsidRPr="001823EB">
        <w:rPr>
          <w:sz w:val="22"/>
          <w:szCs w:val="22"/>
        </w:rPr>
        <w:t>W przypadku dysponowania osobami innych podmiotów do Oferty należy dołączyć pisemne zobowiązanie tych podmiotów do udostępnienia osób zdolnych do wykonywania zamówienia</w:t>
      </w:r>
      <w:r w:rsidRPr="001823EB">
        <w:rPr>
          <w:sz w:val="22"/>
          <w:szCs w:val="22"/>
        </w:rPr>
        <w:tab/>
      </w:r>
    </w:p>
    <w:p w14:paraId="39DC4F17" w14:textId="77777777" w:rsidR="0022494A" w:rsidRDefault="0022494A" w:rsidP="0022494A">
      <w:pPr>
        <w:pStyle w:val="Default"/>
        <w:jc w:val="both"/>
        <w:rPr>
          <w:sz w:val="18"/>
          <w:szCs w:val="18"/>
        </w:rPr>
      </w:pPr>
    </w:p>
    <w:p w14:paraId="5F2DA300" w14:textId="77777777" w:rsidR="0022494A" w:rsidRDefault="0022494A" w:rsidP="0022494A">
      <w:pPr>
        <w:pStyle w:val="Default"/>
        <w:jc w:val="both"/>
        <w:rPr>
          <w:sz w:val="18"/>
          <w:szCs w:val="18"/>
        </w:rPr>
      </w:pPr>
    </w:p>
    <w:p w14:paraId="629E1E3B" w14:textId="77777777" w:rsidR="0022494A" w:rsidRDefault="0022494A" w:rsidP="0022494A">
      <w:pPr>
        <w:pStyle w:val="Default"/>
        <w:jc w:val="both"/>
        <w:rPr>
          <w:sz w:val="18"/>
          <w:szCs w:val="18"/>
        </w:rPr>
      </w:pPr>
    </w:p>
    <w:p w14:paraId="23235B08" w14:textId="11126425" w:rsidR="00A77821" w:rsidRPr="00A77821" w:rsidRDefault="0022494A" w:rsidP="0022494A">
      <w:pPr>
        <w:pStyle w:val="Default"/>
        <w:ind w:left="4956" w:firstLine="708"/>
        <w:jc w:val="both"/>
      </w:pPr>
      <w:r>
        <w:rPr>
          <w:rFonts w:ascii="Garamond" w:hAnsi="Garamond"/>
          <w:b/>
        </w:rPr>
        <w:t>podpis Wykonawcy</w:t>
      </w:r>
    </w:p>
    <w:p w14:paraId="1676D42E" w14:textId="67B6A6E6" w:rsidR="00A77821" w:rsidRPr="00A77821" w:rsidRDefault="00A77821" w:rsidP="00A77821"/>
    <w:p w14:paraId="652DBC9D" w14:textId="26A9C4EE" w:rsidR="00A77821" w:rsidRPr="00A77821" w:rsidRDefault="00A77821" w:rsidP="00A77821"/>
    <w:p w14:paraId="59F49588" w14:textId="17196FA8" w:rsidR="00A77821" w:rsidRPr="00A77821" w:rsidRDefault="00A77821" w:rsidP="00A77821">
      <w:pPr>
        <w:tabs>
          <w:tab w:val="left" w:pos="2412"/>
        </w:tabs>
      </w:pPr>
      <w:r>
        <w:tab/>
      </w:r>
    </w:p>
    <w:sectPr w:rsidR="00A77821" w:rsidRPr="00A7782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67F26" w14:textId="77777777" w:rsidR="00E77CF1" w:rsidRDefault="00E77CF1" w:rsidP="009A03EB">
      <w:r>
        <w:separator/>
      </w:r>
    </w:p>
  </w:endnote>
  <w:endnote w:type="continuationSeparator" w:id="0">
    <w:p w14:paraId="62AF8CCA" w14:textId="77777777" w:rsidR="00E77CF1" w:rsidRDefault="00E77CF1" w:rsidP="009A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15347" w14:textId="400E0422" w:rsidR="009A03EB" w:rsidRPr="00F8027A" w:rsidRDefault="009A03EB" w:rsidP="00F8027A">
    <w:pPr>
      <w:pStyle w:val="Stopka"/>
      <w:tabs>
        <w:tab w:val="clear" w:pos="4536"/>
        <w:tab w:val="clear" w:pos="9072"/>
        <w:tab w:val="left" w:pos="1728"/>
      </w:tabs>
      <w:jc w:val="center"/>
      <w:rPr>
        <w:rFonts w:ascii="Arial" w:hAnsi="Arial" w:cs="Arial"/>
        <w:color w:val="FF0000"/>
        <w:sz w:val="20"/>
        <w:szCs w:val="20"/>
      </w:rPr>
    </w:pPr>
    <w:r w:rsidRPr="00F8027A">
      <w:rPr>
        <w:rFonts w:ascii="Arial" w:hAnsi="Arial" w:cs="Arial"/>
        <w:color w:val="FF0000"/>
        <w:sz w:val="20"/>
        <w:szCs w:val="20"/>
      </w:rPr>
      <w:t>Dokument składany elektronicznie należy podpisać  kwalifikowanym podpisem elektronicznym lub podpisem zaufanym lub elektronicznym podpisem osobistym</w:t>
    </w:r>
  </w:p>
  <w:p w14:paraId="20AEDA6F" w14:textId="77777777" w:rsidR="009A03EB" w:rsidRDefault="009A03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DF5F1" w14:textId="77777777" w:rsidR="00E77CF1" w:rsidRDefault="00E77CF1" w:rsidP="009A03EB">
      <w:r>
        <w:separator/>
      </w:r>
    </w:p>
  </w:footnote>
  <w:footnote w:type="continuationSeparator" w:id="0">
    <w:p w14:paraId="4272A909" w14:textId="77777777" w:rsidR="00E77CF1" w:rsidRDefault="00E77CF1" w:rsidP="009A0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43D2D" w14:textId="6C16744F" w:rsidR="00A77821" w:rsidRDefault="00A77821">
    <w:pPr>
      <w:pStyle w:val="Nagwek"/>
    </w:pPr>
    <w:r>
      <w:t>S.AI.272.2.</w:t>
    </w:r>
    <w:r w:rsidR="00CE2EB9">
      <w:t>4</w:t>
    </w:r>
    <w:r w:rsidR="00C215AF">
      <w:t>.202</w:t>
    </w:r>
    <w:r w:rsidR="00211386">
      <w:t>5</w:t>
    </w:r>
    <w:r w:rsidR="00C215AF">
      <w:t>.MW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DD5"/>
    <w:rsid w:val="00037429"/>
    <w:rsid w:val="00040807"/>
    <w:rsid w:val="000729C6"/>
    <w:rsid w:val="000F2021"/>
    <w:rsid w:val="00114AFD"/>
    <w:rsid w:val="00151B76"/>
    <w:rsid w:val="001823EB"/>
    <w:rsid w:val="001B072B"/>
    <w:rsid w:val="001B7A88"/>
    <w:rsid w:val="001E7353"/>
    <w:rsid w:val="00211386"/>
    <w:rsid w:val="0022494A"/>
    <w:rsid w:val="002279A2"/>
    <w:rsid w:val="00356BDD"/>
    <w:rsid w:val="00382EBF"/>
    <w:rsid w:val="003B68C9"/>
    <w:rsid w:val="003E36EC"/>
    <w:rsid w:val="003E4824"/>
    <w:rsid w:val="00411066"/>
    <w:rsid w:val="004171F7"/>
    <w:rsid w:val="0044478C"/>
    <w:rsid w:val="00465B51"/>
    <w:rsid w:val="00466394"/>
    <w:rsid w:val="004703F7"/>
    <w:rsid w:val="00487C82"/>
    <w:rsid w:val="00492590"/>
    <w:rsid w:val="004927BE"/>
    <w:rsid w:val="004D1597"/>
    <w:rsid w:val="004E05C8"/>
    <w:rsid w:val="004F21C7"/>
    <w:rsid w:val="004F3FC0"/>
    <w:rsid w:val="00504C24"/>
    <w:rsid w:val="0053775A"/>
    <w:rsid w:val="0057403A"/>
    <w:rsid w:val="00594701"/>
    <w:rsid w:val="00594AF6"/>
    <w:rsid w:val="005B07F2"/>
    <w:rsid w:val="00603563"/>
    <w:rsid w:val="006B39EB"/>
    <w:rsid w:val="006C3854"/>
    <w:rsid w:val="00706A26"/>
    <w:rsid w:val="007156E6"/>
    <w:rsid w:val="00722E59"/>
    <w:rsid w:val="007250CD"/>
    <w:rsid w:val="00736E5C"/>
    <w:rsid w:val="007506DC"/>
    <w:rsid w:val="0078276C"/>
    <w:rsid w:val="007932B7"/>
    <w:rsid w:val="00793441"/>
    <w:rsid w:val="008B0812"/>
    <w:rsid w:val="00986338"/>
    <w:rsid w:val="00996FFA"/>
    <w:rsid w:val="009A03EB"/>
    <w:rsid w:val="009F401F"/>
    <w:rsid w:val="00A37941"/>
    <w:rsid w:val="00A77821"/>
    <w:rsid w:val="00AC14D7"/>
    <w:rsid w:val="00AC70C0"/>
    <w:rsid w:val="00B451F1"/>
    <w:rsid w:val="00BB40FC"/>
    <w:rsid w:val="00BD24EF"/>
    <w:rsid w:val="00BE4195"/>
    <w:rsid w:val="00C111DD"/>
    <w:rsid w:val="00C13ED8"/>
    <w:rsid w:val="00C215AF"/>
    <w:rsid w:val="00C44CB4"/>
    <w:rsid w:val="00C4557F"/>
    <w:rsid w:val="00C515A8"/>
    <w:rsid w:val="00C972D8"/>
    <w:rsid w:val="00CC5137"/>
    <w:rsid w:val="00CD2C30"/>
    <w:rsid w:val="00CE2EB9"/>
    <w:rsid w:val="00CE5F7B"/>
    <w:rsid w:val="00D001B6"/>
    <w:rsid w:val="00D04EC0"/>
    <w:rsid w:val="00D33081"/>
    <w:rsid w:val="00D466BA"/>
    <w:rsid w:val="00D55832"/>
    <w:rsid w:val="00D84C66"/>
    <w:rsid w:val="00D85189"/>
    <w:rsid w:val="00D97F0D"/>
    <w:rsid w:val="00DC6074"/>
    <w:rsid w:val="00E32DD5"/>
    <w:rsid w:val="00E77CF1"/>
    <w:rsid w:val="00E84623"/>
    <w:rsid w:val="00EB043A"/>
    <w:rsid w:val="00EC6355"/>
    <w:rsid w:val="00EC7DD4"/>
    <w:rsid w:val="00ED78BB"/>
    <w:rsid w:val="00EE7351"/>
    <w:rsid w:val="00F02ED1"/>
    <w:rsid w:val="00F03D2E"/>
    <w:rsid w:val="00F75D6B"/>
    <w:rsid w:val="00F8027A"/>
    <w:rsid w:val="00F80FC4"/>
    <w:rsid w:val="00FD1982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9E93"/>
  <w15:chartTrackingRefBased/>
  <w15:docId w15:val="{4ECEF790-23A6-4DBC-94C5-5C2BA000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03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3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03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3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4557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Wiechetek</dc:creator>
  <cp:keywords/>
  <dc:description/>
  <cp:lastModifiedBy>Monika Wiechetek</cp:lastModifiedBy>
  <cp:revision>68</cp:revision>
  <cp:lastPrinted>2024-05-21T11:19:00Z</cp:lastPrinted>
  <dcterms:created xsi:type="dcterms:W3CDTF">2022-02-16T13:13:00Z</dcterms:created>
  <dcterms:modified xsi:type="dcterms:W3CDTF">2025-01-17T10:41:00Z</dcterms:modified>
</cp:coreProperties>
</file>